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D51B" w14:textId="77777777" w:rsidR="00A15FDD" w:rsidRDefault="00A15FDD" w:rsidP="00A15FDD">
      <w:pPr>
        <w:pStyle w:val="Bezodstpw"/>
        <w:ind w:right="0"/>
        <w:jc w:val="right"/>
      </w:pPr>
    </w:p>
    <w:p w14:paraId="53B23D81" w14:textId="77777777" w:rsidR="00A15FDD" w:rsidRPr="00A54347" w:rsidRDefault="00A15FDD" w:rsidP="00A15FDD">
      <w:pPr>
        <w:pStyle w:val="Bezodstpw"/>
        <w:ind w:right="-8"/>
        <w:jc w:val="right"/>
        <w:rPr>
          <w:color w:val="000000"/>
        </w:rPr>
      </w:pPr>
      <w:r w:rsidRPr="00A54347">
        <w:rPr>
          <w:color w:val="000000"/>
        </w:rPr>
        <w:t>Załącznik nr 7e</w:t>
      </w:r>
    </w:p>
    <w:p w14:paraId="77EE6FC0" w14:textId="77777777" w:rsidR="00A15FDD" w:rsidRPr="00FC5C60" w:rsidRDefault="00A15FDD" w:rsidP="00A15FDD">
      <w:pPr>
        <w:pStyle w:val="Bezodstpw"/>
        <w:ind w:right="-8"/>
        <w:jc w:val="right"/>
        <w:rPr>
          <w:color w:val="000000"/>
        </w:rPr>
      </w:pPr>
      <w:r w:rsidRPr="00A54347">
        <w:rPr>
          <w:color w:val="000000"/>
        </w:rPr>
        <w:t xml:space="preserve"> </w:t>
      </w:r>
      <w:r>
        <w:rPr>
          <w:color w:val="000000"/>
        </w:rPr>
        <w:t>do systemu</w:t>
      </w:r>
    </w:p>
    <w:p w14:paraId="581C0F53" w14:textId="77777777" w:rsidR="00154D11" w:rsidRPr="00A54347" w:rsidRDefault="00154D11" w:rsidP="00154D11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  <w:sz w:val="24"/>
          <w:szCs w:val="24"/>
        </w:rPr>
      </w:pPr>
    </w:p>
    <w:p w14:paraId="4784CF33" w14:textId="77777777" w:rsidR="00154D11" w:rsidRPr="00A54347" w:rsidRDefault="00154D11" w:rsidP="00154D11">
      <w:pPr>
        <w:pStyle w:val="Bezodstpw"/>
        <w:rPr>
          <w:color w:val="000000"/>
        </w:rPr>
      </w:pPr>
      <w:r w:rsidRPr="00A54347">
        <w:rPr>
          <w:color w:val="000000"/>
        </w:rPr>
        <w:t>…………………………….…………..</w:t>
      </w:r>
    </w:p>
    <w:p w14:paraId="4D0DAE85" w14:textId="77777777" w:rsidR="00154D11" w:rsidRPr="00A54347" w:rsidRDefault="00154D11" w:rsidP="00154D11">
      <w:pPr>
        <w:pStyle w:val="Bezodstpw"/>
        <w:rPr>
          <w:color w:val="000000"/>
        </w:rPr>
      </w:pPr>
      <w:r>
        <w:rPr>
          <w:color w:val="000000"/>
        </w:rPr>
        <w:t>imię i nazwisko</w:t>
      </w:r>
    </w:p>
    <w:p w14:paraId="20ECF9BD" w14:textId="77777777" w:rsidR="00154D11" w:rsidRPr="00A54347" w:rsidRDefault="00154D11" w:rsidP="00154D11">
      <w:pPr>
        <w:pStyle w:val="Bezodstpw"/>
        <w:rPr>
          <w:color w:val="000000"/>
        </w:rPr>
      </w:pPr>
    </w:p>
    <w:p w14:paraId="3E357DD5" w14:textId="77777777" w:rsidR="00154D11" w:rsidRPr="00A54347" w:rsidRDefault="00154D11" w:rsidP="00154D11">
      <w:pPr>
        <w:pStyle w:val="Bezodstpw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54347">
        <w:rPr>
          <w:color w:val="000000"/>
          <w:sz w:val="28"/>
          <w:szCs w:val="28"/>
        </w:rPr>
        <w:t xml:space="preserve">                                                                    Starosta</w:t>
      </w:r>
    </w:p>
    <w:p w14:paraId="25293ABC" w14:textId="77777777" w:rsidR="00154D11" w:rsidRPr="00A54347" w:rsidRDefault="00154D11" w:rsidP="00154D11">
      <w:pPr>
        <w:pStyle w:val="Bezodstpw"/>
        <w:rPr>
          <w:color w:val="000000"/>
          <w:sz w:val="28"/>
          <w:szCs w:val="28"/>
        </w:rPr>
      </w:pPr>
      <w:r w:rsidRPr="00A54347">
        <w:rPr>
          <w:color w:val="000000"/>
          <w:sz w:val="28"/>
          <w:szCs w:val="28"/>
        </w:rPr>
        <w:t xml:space="preserve">                                                                     Nowomiejski</w:t>
      </w:r>
    </w:p>
    <w:p w14:paraId="39BEF66B" w14:textId="77777777" w:rsidR="00154D11" w:rsidRPr="00FD6520" w:rsidRDefault="00154D11" w:rsidP="00154D11">
      <w:pPr>
        <w:spacing w:line="240" w:lineRule="auto"/>
        <w:ind w:right="-8"/>
        <w:rPr>
          <w:color w:val="000000"/>
          <w:sz w:val="20"/>
          <w:szCs w:val="20"/>
        </w:rPr>
      </w:pPr>
      <w:r w:rsidRPr="00FD6520">
        <w:rPr>
          <w:color w:val="000000"/>
          <w:sz w:val="20"/>
          <w:szCs w:val="20"/>
        </w:rPr>
        <w:t xml:space="preserve">        Oświadczam, że wyrażam zgodę na przetwarzanie moich danych osobowych zawartych w ofercie pracy dla potrzeb niezbędnych do realizacji procesu rekrutacji w związku z art. 6 ust. 1 lit. a) lub art. 9 ust. 2. Lit a) (dane szczególnej kategorii)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E004295" w14:textId="77777777" w:rsidR="00154D11" w:rsidRPr="00A54347" w:rsidRDefault="00154D11" w:rsidP="00154D11">
      <w:pPr>
        <w:jc w:val="right"/>
        <w:rPr>
          <w:color w:val="000000"/>
          <w:sz w:val="20"/>
          <w:szCs w:val="20"/>
        </w:rPr>
      </w:pPr>
    </w:p>
    <w:p w14:paraId="1B07348F" w14:textId="77777777" w:rsidR="00154D11" w:rsidRPr="00A54347" w:rsidRDefault="00154D11" w:rsidP="00154D11">
      <w:pPr>
        <w:pStyle w:val="Bezodstpw"/>
        <w:tabs>
          <w:tab w:val="left" w:pos="8647"/>
        </w:tabs>
        <w:ind w:right="134"/>
        <w:jc w:val="right"/>
        <w:rPr>
          <w:color w:val="000000"/>
        </w:rPr>
      </w:pPr>
      <w:r w:rsidRPr="00A54347">
        <w:rPr>
          <w:color w:val="000000"/>
        </w:rPr>
        <w:t>…………………………………..……………….</w:t>
      </w:r>
    </w:p>
    <w:p w14:paraId="7E78111C" w14:textId="77777777" w:rsidR="00154D11" w:rsidRDefault="00154D11" w:rsidP="00154D11">
      <w:pPr>
        <w:pStyle w:val="Bezodstpw"/>
        <w:jc w:val="right"/>
        <w:rPr>
          <w:color w:val="000000"/>
        </w:rPr>
      </w:pPr>
      <w:r w:rsidRPr="00A54347">
        <w:rPr>
          <w:color w:val="000000"/>
        </w:rPr>
        <w:t xml:space="preserve">   (data i podpis)</w:t>
      </w:r>
    </w:p>
    <w:p w14:paraId="5F356418" w14:textId="77777777" w:rsidR="00154D11" w:rsidRDefault="00154D11" w:rsidP="00154D11">
      <w:pPr>
        <w:pStyle w:val="Bezodstpw"/>
        <w:jc w:val="right"/>
        <w:rPr>
          <w:color w:val="000000"/>
        </w:rPr>
      </w:pPr>
    </w:p>
    <w:p w14:paraId="1E4DCF8D" w14:textId="77777777" w:rsidR="00154D11" w:rsidRDefault="00154D11" w:rsidP="00154D11">
      <w:pPr>
        <w:pStyle w:val="Nagwek3"/>
        <w:rPr>
          <w:b w:val="0"/>
          <w:bCs/>
        </w:rPr>
      </w:pPr>
      <w:r w:rsidRPr="003979F2">
        <w:rPr>
          <w:b w:val="0"/>
          <w:bCs/>
        </w:rPr>
        <w:t>Na podstawie art. 13 ust. 1 i 2</w:t>
      </w:r>
      <w:r w:rsidRPr="003979F2">
        <w:rPr>
          <w:b w:val="0"/>
          <w:bCs/>
          <w:shd w:val="clear" w:color="auto" w:fill="F5F5F5"/>
        </w:rPr>
        <w:t xml:space="preserve"> </w:t>
      </w:r>
      <w:r w:rsidRPr="003979F2">
        <w:rPr>
          <w:b w:val="0"/>
          <w:bCs/>
        </w:rPr>
        <w:t xml:space="preserve"> Rozporządzenia Parlamentu Europejskiego i Rady (UE) 2016/679 z dnia </w:t>
      </w:r>
      <w:r>
        <w:rPr>
          <w:b w:val="0"/>
          <w:bCs/>
        </w:rPr>
        <w:br/>
      </w:r>
      <w:r w:rsidRPr="003979F2">
        <w:rPr>
          <w:b w:val="0"/>
          <w:bCs/>
        </w:rPr>
        <w:t>27 kwietnia 2016 r. w sprawie ochrony osób fizycznych w związku z przetwarzaniem danych osobowych i w sprawie swobodnego przepływu takich danych oraz uchylenia dyrektywy 95/46/WE (ogólne rozporządzenie o ochronie danych), zwanym dalej „RODO”, informujemy o zasadach przetwarzania Pani/Pana danych osobowych oraz o przysługujących Pani/Panu prawach z tym związanych:</w:t>
      </w:r>
    </w:p>
    <w:p w14:paraId="2A201E1B" w14:textId="77777777" w:rsidR="00154D11" w:rsidRPr="003979F2" w:rsidRDefault="00154D11" w:rsidP="00154D11">
      <w:pPr>
        <w:pStyle w:val="Bezodstpw"/>
      </w:pPr>
    </w:p>
    <w:p w14:paraId="2D2FA908" w14:textId="77777777" w:rsidR="00154D11" w:rsidRDefault="00154D11" w:rsidP="00154D11">
      <w:pPr>
        <w:pStyle w:val="Nagwek3"/>
        <w:numPr>
          <w:ilvl w:val="0"/>
          <w:numId w:val="1"/>
        </w:numPr>
        <w:tabs>
          <w:tab w:val="num" w:pos="360"/>
        </w:tabs>
        <w:ind w:left="0" w:firstLine="0"/>
        <w:rPr>
          <w:b w:val="0"/>
          <w:color w:val="000000"/>
        </w:rPr>
      </w:pPr>
      <w:r>
        <w:rPr>
          <w:b w:val="0"/>
          <w:color w:val="000000"/>
        </w:rPr>
        <w:t>a</w:t>
      </w:r>
      <w:r w:rsidRPr="006E6D48">
        <w:rPr>
          <w:b w:val="0"/>
          <w:color w:val="000000"/>
        </w:rPr>
        <w:t>dministratorem Pani/Pana danych osobowych jest Starosta Nowomiejski – Starostwo Powiatowe w Nowym Mieście Lubawskim, z siedzibą w Nowym Mieście Lubawskim przy ul. Rynek 1</w:t>
      </w:r>
      <w:r>
        <w:rPr>
          <w:b w:val="0"/>
          <w:color w:val="000000"/>
        </w:rPr>
        <w:t>,</w:t>
      </w:r>
      <w:r w:rsidRPr="006E6D48">
        <w:rPr>
          <w:b w:val="0"/>
          <w:color w:val="000000"/>
        </w:rPr>
        <w:t xml:space="preserve"> 13-300 Nowe Miasto Lubawskie</w:t>
      </w:r>
      <w:r>
        <w:rPr>
          <w:b w:val="0"/>
          <w:color w:val="000000"/>
        </w:rPr>
        <w:t>,</w:t>
      </w:r>
    </w:p>
    <w:p w14:paraId="18746CBA" w14:textId="77777777" w:rsidR="00154D11" w:rsidRDefault="00154D11" w:rsidP="00154D1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line="240" w:lineRule="auto"/>
        <w:ind w:right="0"/>
        <w:contextualSpacing w:val="0"/>
      </w:pPr>
      <w:r>
        <w:t>w</w:t>
      </w:r>
      <w:r w:rsidRPr="00FC0291">
        <w:t xml:space="preserve"> sprawach związanych z przetwarzaniem Pani/Pana danych osobowych oraz z wykonywaniem praw przysługujących Pani/Panu na mocy RODO mogą Państwo kontaktować się z Inspektorem </w:t>
      </w:r>
      <w:r>
        <w:t>O</w:t>
      </w:r>
      <w:r w:rsidRPr="00FC0291">
        <w:t xml:space="preserve">chrony </w:t>
      </w:r>
      <w:r>
        <w:t>D</w:t>
      </w:r>
      <w:r w:rsidRPr="00FC0291">
        <w:t>anych</w:t>
      </w:r>
      <w:r>
        <w:t>,</w:t>
      </w:r>
      <w:r w:rsidRPr="00FC0291">
        <w:t xml:space="preserve"> mail</w:t>
      </w:r>
      <w:r>
        <w:t>:</w:t>
      </w:r>
      <w:r w:rsidRPr="00FC0291">
        <w:t xml:space="preserve"> iod@powiat-nowomiejski.pl</w:t>
      </w:r>
      <w:r>
        <w:t>,</w:t>
      </w:r>
      <w:r w:rsidRPr="00FC0291">
        <w:t xml:space="preserve"> </w:t>
      </w:r>
    </w:p>
    <w:p w14:paraId="457BE6B9" w14:textId="77777777" w:rsidR="00154D11" w:rsidRPr="00FE2A07" w:rsidRDefault="00154D11" w:rsidP="00154D1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line="240" w:lineRule="auto"/>
        <w:ind w:right="0"/>
        <w:contextualSpacing w:val="0"/>
      </w:pPr>
      <w:r w:rsidRPr="009073D9">
        <w:t>podane przez Panią/Pana dane osobowe będą przetwarzane w celu realizacji obowiązku prawnego ciążącego na administratorze danych osobowych (art. 6 ust. 1 lit. c) tj. realizacji procesu rekrutacji na wolne stanowisko urzędnicze. Pani/Pana dane osobowe będą przetwarzane na podstawie: zgody na przetwarzanie danych osobowych (art. 6 ust. 1 lit. a), ustawy z dnia 26 czerwca 1974 r. - Kodeks Pracy, ustawy z dnia 21 listopada 2008 r. o pracownikach</w:t>
      </w:r>
      <w:r>
        <w:t xml:space="preserve"> samorządowych</w:t>
      </w:r>
      <w:r w:rsidRPr="009073D9">
        <w:t>. Po zakończeniu procesu rekrutacji Pani/Pana dane osobowe będą przetwarzane w celu realizacji obowiązku prawnego wskazanego w ustawie o pracownikach samorządowych dla osób, które zostały wybrane do dalszego etapu oraz w celu realizacji obowiązku archiwacyjnego określonego w</w:t>
      </w:r>
      <w:r>
        <w:t xml:space="preserve"> ustawie z dnia 14 lipca 1983 r. o narodowym zasobie archiwalnym i archiwach,</w:t>
      </w:r>
      <w:r w:rsidRPr="009073D9">
        <w:t xml:space="preserve"> </w:t>
      </w:r>
    </w:p>
    <w:p w14:paraId="3D4F282A" w14:textId="77777777" w:rsidR="00154D11" w:rsidRPr="00417637" w:rsidRDefault="00154D11" w:rsidP="00154D1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line="240" w:lineRule="auto"/>
        <w:ind w:right="0"/>
        <w:contextualSpacing w:val="0"/>
      </w:pPr>
      <w:r>
        <w:t>o</w:t>
      </w:r>
      <w:r w:rsidRPr="00FE2A07">
        <w:rPr>
          <w:color w:val="000000"/>
        </w:rPr>
        <w:t>dbiorcami danych zawartych w ofercie pracy będzie komisja rekrutacyjna powołana przez Starostę Nowomiejskiego oraz pracownicy Starostwa Powiatowego w Nowym Mieście Lubawskim w zakresie wykonywania swoich obowiązków służbowych związanych z procesem rekrutacji. Odbiorcą danych osobowych mogą być również podmioty świadczące usługi na rzecz Administratora z zakresu doręczania korespondencji</w:t>
      </w:r>
      <w:r>
        <w:rPr>
          <w:color w:val="000000"/>
        </w:rPr>
        <w:t>,</w:t>
      </w:r>
    </w:p>
    <w:p w14:paraId="20C4AEBF" w14:textId="77777777" w:rsidR="00154D11" w:rsidRPr="00417637" w:rsidRDefault="00154D11" w:rsidP="00154D1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line="240" w:lineRule="auto"/>
        <w:ind w:right="0"/>
        <w:contextualSpacing w:val="0"/>
      </w:pPr>
      <w:r>
        <w:rPr>
          <w:color w:val="000000"/>
        </w:rPr>
        <w:t>Pani/Pana dane osobowe nie będą przekazywane do państwa trzeciego,</w:t>
      </w:r>
    </w:p>
    <w:p w14:paraId="3470A6E9" w14:textId="77777777" w:rsidR="00154D11" w:rsidRPr="00FE2A07" w:rsidRDefault="00154D11" w:rsidP="00154D1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line="240" w:lineRule="auto"/>
        <w:ind w:right="0"/>
        <w:contextualSpacing w:val="0"/>
      </w:pPr>
      <w:r>
        <w:rPr>
          <w:color w:val="000000"/>
        </w:rPr>
        <w:t>z</w:t>
      </w:r>
      <w:r w:rsidRPr="00FE2A07">
        <w:rPr>
          <w:color w:val="000000"/>
        </w:rPr>
        <w:t>ebrane dane osobowe będą przetwarzane przez okres realizacji procesu rekrutacji na wolne stanowisko urzędnicze oraz przez okres 3 miesięcy od momentu zakończeniu procesu rekrutacji jedynie w przypadku osób, które zostaną zakwalifikowane do dalszego etapu co wynika z ustawy o pracownikach samorządowych. Po zakończeniu pierwotnego celu przetwarzania jakim jest przeprowadzenie rekrutacji na wolne stanowisko urzędnicze dane osobowe zawarte w ofercie będą przetwarzane w celu archiwalnym zgodnie z obowiązująca instrukcją kancelaryjną – 5 lat liczone w pełnych latach kalendarzowych począwszy od 1 stycznia roku następnego od daty zakończenia sprawy</w:t>
      </w:r>
      <w:r>
        <w:rPr>
          <w:color w:val="000000"/>
        </w:rPr>
        <w:t>,</w:t>
      </w:r>
    </w:p>
    <w:p w14:paraId="60C00418" w14:textId="77777777" w:rsidR="00154D11" w:rsidRPr="00FD6520" w:rsidRDefault="00154D11" w:rsidP="00154D11">
      <w:pPr>
        <w:widowControl/>
        <w:numPr>
          <w:ilvl w:val="0"/>
          <w:numId w:val="1"/>
        </w:numPr>
        <w:autoSpaceDE/>
        <w:autoSpaceDN/>
        <w:adjustRightInd/>
        <w:spacing w:before="0" w:line="240" w:lineRule="auto"/>
        <w:ind w:right="0"/>
        <w:jc w:val="left"/>
        <w:rPr>
          <w:sz w:val="20"/>
          <w:szCs w:val="20"/>
        </w:rPr>
      </w:pPr>
      <w:r w:rsidRPr="00FD6520">
        <w:rPr>
          <w:sz w:val="20"/>
          <w:szCs w:val="20"/>
        </w:rPr>
        <w:t xml:space="preserve">ma Pan/Pani prawo do: </w:t>
      </w:r>
    </w:p>
    <w:p w14:paraId="416A098D" w14:textId="77777777" w:rsidR="00154D11" w:rsidRDefault="00154D11" w:rsidP="00154D11">
      <w:pPr>
        <w:pStyle w:val="Bezodstpw"/>
        <w:numPr>
          <w:ilvl w:val="0"/>
          <w:numId w:val="2"/>
        </w:numPr>
        <w:ind w:right="0"/>
        <w:rPr>
          <w:sz w:val="20"/>
          <w:szCs w:val="20"/>
        </w:rPr>
      </w:pPr>
      <w:r w:rsidRPr="00FD6520">
        <w:rPr>
          <w:sz w:val="20"/>
          <w:szCs w:val="20"/>
        </w:rPr>
        <w:t xml:space="preserve">żądania od administratora dostępu do danych osobowych dotyczących osoby, której dane dotyczą (art. 15 RODO), </w:t>
      </w:r>
    </w:p>
    <w:p w14:paraId="1BFD313A" w14:textId="77777777" w:rsidR="00154D11" w:rsidRDefault="00154D11" w:rsidP="00154D11">
      <w:pPr>
        <w:pStyle w:val="Bezodstpw"/>
        <w:numPr>
          <w:ilvl w:val="0"/>
          <w:numId w:val="2"/>
        </w:numPr>
        <w:ind w:right="0"/>
        <w:rPr>
          <w:sz w:val="20"/>
          <w:szCs w:val="20"/>
        </w:rPr>
      </w:pPr>
      <w:r w:rsidRPr="00FD6520">
        <w:rPr>
          <w:sz w:val="20"/>
          <w:szCs w:val="20"/>
        </w:rPr>
        <w:t>ich sprostowania (art. 16 RODO), usunięcia danych (art. 17 RODO) lub ograniczenia przetwarzania (art. 18 RODO) lub o prawie do wniesienia sprzeciwu wobec przetwarzania (art. 21 RODO),</w:t>
      </w:r>
    </w:p>
    <w:p w14:paraId="5B565117" w14:textId="77777777" w:rsidR="00154D11" w:rsidRDefault="00154D11" w:rsidP="00154D11">
      <w:pPr>
        <w:pStyle w:val="Bezodstpw"/>
        <w:numPr>
          <w:ilvl w:val="0"/>
          <w:numId w:val="2"/>
        </w:numPr>
        <w:ind w:right="0"/>
        <w:rPr>
          <w:sz w:val="20"/>
          <w:szCs w:val="20"/>
        </w:rPr>
      </w:pPr>
      <w:r w:rsidRPr="00FD6520">
        <w:rPr>
          <w:sz w:val="20"/>
          <w:szCs w:val="20"/>
        </w:rPr>
        <w:t>jeżeli przetwarzanie odbywa się na podstawie art. 6 ust. 1 lit. a lub art. 9 ust. 2 lit a Rozporządzenia (tj. wyrażenia zgody na przetwarzanie danych osobowych), prawo do cofnięcia zgody w dowolnym momencie bez wpływu na zgodność z prawem przetwarzania, którego dokonano na podstawie zgody przed jej cofnięciem,</w:t>
      </w:r>
    </w:p>
    <w:p w14:paraId="1971C316" w14:textId="77777777" w:rsidR="00154D11" w:rsidRPr="00FD6520" w:rsidRDefault="00154D11" w:rsidP="00154D11">
      <w:pPr>
        <w:pStyle w:val="Bezodstpw"/>
        <w:numPr>
          <w:ilvl w:val="0"/>
          <w:numId w:val="2"/>
        </w:numPr>
        <w:ind w:right="0"/>
        <w:rPr>
          <w:sz w:val="20"/>
          <w:szCs w:val="20"/>
        </w:rPr>
      </w:pPr>
      <w:r w:rsidRPr="00FD6520">
        <w:rPr>
          <w:sz w:val="20"/>
          <w:szCs w:val="20"/>
        </w:rPr>
        <w:t>prawo do wniesienia skargi do organu nadzorczego, którym jest Urząd Ochrony Danych Osobowych, gdy przetwarzanie Pani/Pana danych osobowych narusza przepisy RODO (na adres Urzędu Ochrony Danych Osobowych, ul. Stawki 2, 00 - 193 Warszawa),</w:t>
      </w:r>
    </w:p>
    <w:p w14:paraId="3C55F3C4" w14:textId="77777777" w:rsidR="00154D11" w:rsidRDefault="00154D11" w:rsidP="00154D1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line="240" w:lineRule="auto"/>
        <w:ind w:right="0"/>
        <w:contextualSpacing w:val="0"/>
      </w:pPr>
      <w:r w:rsidRPr="00E657EE">
        <w:t>każdy kandydat przystępujący do procesu rekrutacji podaje swoje dane dobrowolnie</w:t>
      </w:r>
      <w:r>
        <w:t xml:space="preserve"> b</w:t>
      </w:r>
      <w:r w:rsidRPr="00E657EE">
        <w:t>ez podania wymaganych danych osobowych nie będzie możliwy udział w naborze,</w:t>
      </w:r>
    </w:p>
    <w:p w14:paraId="487578B3" w14:textId="77777777" w:rsidR="00154D11" w:rsidRPr="00FE2A07" w:rsidRDefault="00154D11" w:rsidP="00154D11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line="240" w:lineRule="auto"/>
        <w:ind w:right="0"/>
        <w:contextualSpacing w:val="0"/>
      </w:pPr>
      <w:r w:rsidRPr="00417637">
        <w:t>Pani/Pana dane osobowe nie</w:t>
      </w:r>
      <w:r>
        <w:t xml:space="preserve"> </w:t>
      </w:r>
      <w:r w:rsidRPr="00417637">
        <w:t>podlegają zautomatyzowanemu podejmowaniu decyzji, w tym profilowaniu</w:t>
      </w:r>
      <w:r>
        <w:t>.</w:t>
      </w:r>
    </w:p>
    <w:p w14:paraId="5DA44457" w14:textId="77777777" w:rsidR="00154D11" w:rsidRPr="00FE2A07" w:rsidRDefault="00154D11" w:rsidP="00154D11">
      <w:pPr>
        <w:pStyle w:val="Akapitzlist"/>
      </w:pPr>
    </w:p>
    <w:p w14:paraId="01DEAB3B" w14:textId="77777777" w:rsidR="00154D11" w:rsidRPr="00A54347" w:rsidRDefault="00154D11" w:rsidP="00154D11">
      <w:pPr>
        <w:pStyle w:val="Bezodstpw"/>
        <w:ind w:firstLine="0"/>
        <w:jc w:val="right"/>
        <w:rPr>
          <w:color w:val="000000"/>
        </w:rPr>
      </w:pPr>
      <w:r w:rsidRPr="00A54347">
        <w:rPr>
          <w:color w:val="000000"/>
        </w:rPr>
        <w:t xml:space="preserve">                                                                                                                           </w:t>
      </w:r>
      <w:r>
        <w:rPr>
          <w:color w:val="000000"/>
        </w:rPr>
        <w:t xml:space="preserve">           </w:t>
      </w:r>
      <w:r w:rsidRPr="00A54347">
        <w:rPr>
          <w:color w:val="000000"/>
        </w:rPr>
        <w:t>………………………………..……………….</w:t>
      </w:r>
    </w:p>
    <w:p w14:paraId="065D2BD1" w14:textId="1C2EE82C" w:rsidR="00830D04" w:rsidRPr="00154D11" w:rsidRDefault="00154D11" w:rsidP="00154D11">
      <w:pPr>
        <w:pStyle w:val="Bezodstpw"/>
        <w:rPr>
          <w:color w:val="000000"/>
        </w:rPr>
      </w:pPr>
      <w:r w:rsidRPr="00A54347">
        <w:rPr>
          <w:color w:val="000000"/>
        </w:rPr>
        <w:t xml:space="preserve">                                                                                                 </w:t>
      </w:r>
      <w:r>
        <w:rPr>
          <w:color w:val="000000"/>
        </w:rPr>
        <w:t xml:space="preserve">                 </w:t>
      </w:r>
      <w:r w:rsidRPr="00A54347">
        <w:rPr>
          <w:color w:val="000000"/>
        </w:rPr>
        <w:t>(data i podpis)</w:t>
      </w:r>
    </w:p>
    <w:sectPr w:rsidR="00830D04" w:rsidRPr="00154D11" w:rsidSect="00154D1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56570"/>
    <w:multiLevelType w:val="hybridMultilevel"/>
    <w:tmpl w:val="7E448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B544F"/>
    <w:multiLevelType w:val="hybridMultilevel"/>
    <w:tmpl w:val="772A0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A6"/>
    <w:rsid w:val="00154D11"/>
    <w:rsid w:val="00830D04"/>
    <w:rsid w:val="00A15FDD"/>
    <w:rsid w:val="00F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CDD9"/>
  <w15:chartTrackingRefBased/>
  <w15:docId w15:val="{09663CDB-11B3-4AC1-8F38-D5BFFAE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FDD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54D11"/>
    <w:pPr>
      <w:keepNext/>
      <w:widowControl/>
      <w:autoSpaceDE/>
      <w:autoSpaceDN/>
      <w:adjustRightInd/>
      <w:spacing w:before="0" w:line="240" w:lineRule="auto"/>
      <w:ind w:right="0" w:firstLine="0"/>
      <w:outlineLvl w:val="2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5FDD"/>
    <w:pPr>
      <w:widowControl w:val="0"/>
      <w:autoSpaceDE w:val="0"/>
      <w:autoSpaceDN w:val="0"/>
      <w:adjustRightInd w:val="0"/>
      <w:spacing w:after="0" w:line="24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154D1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5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3</cp:revision>
  <dcterms:created xsi:type="dcterms:W3CDTF">2019-06-18T07:36:00Z</dcterms:created>
  <dcterms:modified xsi:type="dcterms:W3CDTF">2022-02-10T07:03:00Z</dcterms:modified>
</cp:coreProperties>
</file>